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1CB3" w:rsidRPr="00ED38EA" w:rsidRDefault="007E1CB3"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E2DE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E2DEC">
        <w:rPr>
          <w:rFonts w:asciiTheme="majorHAnsi" w:eastAsia="Times New Roman" w:hAnsiTheme="majorHAnsi" w:cstheme="majorHAnsi"/>
          <w:color w:val="000000"/>
          <w:sz w:val="26"/>
          <w:szCs w:val="26"/>
          <w:lang w:eastAsia="vi-VN"/>
        </w:rPr>
        <w:t>Họ và tên: </w:t>
      </w:r>
      <w:r w:rsidR="00DE2DEC" w:rsidRPr="00DE2DEC">
        <w:rPr>
          <w:rFonts w:asciiTheme="majorHAnsi" w:eastAsia="Times New Roman" w:hAnsiTheme="majorHAnsi" w:cstheme="majorHAnsi"/>
          <w:color w:val="000000"/>
          <w:sz w:val="26"/>
          <w:szCs w:val="26"/>
          <w:lang w:val="en-US" w:eastAsia="vi-VN"/>
        </w:rPr>
        <w:t>Nguyễn Thị Nhuận</w:t>
      </w:r>
    </w:p>
    <w:p w:rsidR="00DE2DEC" w:rsidRPr="00DE2DE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E2DEC">
        <w:rPr>
          <w:rFonts w:asciiTheme="majorHAnsi" w:eastAsia="Times New Roman" w:hAnsiTheme="majorHAnsi" w:cstheme="majorHAnsi"/>
          <w:color w:val="000000"/>
          <w:sz w:val="26"/>
          <w:szCs w:val="26"/>
          <w:lang w:eastAsia="vi-VN"/>
        </w:rPr>
        <w:t>Khoa, tổ bộ môn: </w:t>
      </w:r>
      <w:r w:rsidR="00DE2DEC" w:rsidRPr="00DE2DEC">
        <w:rPr>
          <w:rFonts w:asciiTheme="majorHAnsi" w:eastAsia="Times New Roman" w:hAnsiTheme="majorHAnsi" w:cstheme="majorHAnsi"/>
          <w:color w:val="000000"/>
          <w:sz w:val="26"/>
          <w:szCs w:val="26"/>
          <w:lang w:val="en-US" w:eastAsia="vi-VN"/>
        </w:rPr>
        <w:t>Phòng Tuyển sinh – Đào tạo</w:t>
      </w:r>
    </w:p>
    <w:p w:rsidR="00DE2DEC" w:rsidRPr="00DE2DE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E2DEC">
        <w:rPr>
          <w:rFonts w:asciiTheme="majorHAnsi" w:eastAsia="Times New Roman" w:hAnsiTheme="majorHAnsi" w:cstheme="majorHAnsi"/>
          <w:color w:val="000000"/>
          <w:sz w:val="26"/>
          <w:szCs w:val="26"/>
          <w:lang w:eastAsia="vi-VN"/>
        </w:rPr>
        <w:t>Cấp trình độ giảng dạy: </w:t>
      </w:r>
      <w:r w:rsidR="00DE2DEC" w:rsidRPr="00DE2DEC">
        <w:rPr>
          <w:rFonts w:asciiTheme="majorHAnsi" w:eastAsia="Times New Roman" w:hAnsiTheme="majorHAnsi" w:cstheme="majorHAnsi"/>
          <w:color w:val="000000"/>
          <w:sz w:val="26"/>
          <w:szCs w:val="26"/>
          <w:lang w:val="en-US" w:eastAsia="vi-VN"/>
        </w:rPr>
        <w:t>Cử nhân Anh văn</w:t>
      </w:r>
    </w:p>
    <w:p w:rsidR="00545FE4" w:rsidRPr="00DE2DE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E2DEC">
        <w:rPr>
          <w:rFonts w:asciiTheme="majorHAnsi" w:eastAsia="Times New Roman" w:hAnsiTheme="majorHAnsi" w:cstheme="majorHAnsi"/>
          <w:color w:val="000000"/>
          <w:sz w:val="26"/>
          <w:szCs w:val="26"/>
          <w:lang w:eastAsia="vi-VN"/>
        </w:rPr>
        <w:t>Nhiệm vụ được phân công giảng dạy (Lý thuyết, thực hành, tích hợp)</w:t>
      </w:r>
      <w:r w:rsidRPr="00DE2DEC">
        <w:rPr>
          <w:rFonts w:asciiTheme="majorHAnsi" w:eastAsia="Times New Roman" w:hAnsiTheme="majorHAnsi" w:cstheme="majorHAnsi"/>
          <w:color w:val="000000"/>
          <w:sz w:val="26"/>
          <w:szCs w:val="26"/>
          <w:lang w:val="en-US" w:eastAsia="vi-VN"/>
        </w:rPr>
        <w:t xml:space="preserve">: </w:t>
      </w:r>
      <w:r w:rsidR="00DE2DEC">
        <w:rPr>
          <w:rFonts w:asciiTheme="majorHAnsi" w:eastAsia="Times New Roman" w:hAnsiTheme="majorHAnsi" w:cstheme="majorHAnsi"/>
          <w:color w:val="000000"/>
          <w:sz w:val="26"/>
          <w:szCs w:val="26"/>
          <w:lang w:val="en-US" w:eastAsia="vi-VN"/>
        </w:rPr>
        <w:t>L</w:t>
      </w:r>
      <w:r w:rsidR="00DE2DEC" w:rsidRPr="00DE2DEC">
        <w:rPr>
          <w:rFonts w:asciiTheme="majorHAnsi" w:eastAsia="Times New Roman" w:hAnsiTheme="majorHAnsi" w:cstheme="majorHAnsi"/>
          <w:color w:val="000000"/>
          <w:sz w:val="26"/>
          <w:szCs w:val="26"/>
          <w:lang w:val="en-US" w:eastAsia="vi-VN"/>
        </w:rPr>
        <w:t>ý thuyết</w:t>
      </w:r>
    </w:p>
    <w:p w:rsidR="00545FE4" w:rsidRPr="00DE2DEC"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F1512" w:rsidRDefault="00545FE4" w:rsidP="00FF1512">
            <w:pPr>
              <w:spacing w:before="120" w:after="0" w:line="234" w:lineRule="atLeast"/>
              <w:jc w:val="center"/>
              <w:rPr>
                <w:rFonts w:asciiTheme="majorHAnsi" w:eastAsia="Times New Roman" w:hAnsiTheme="majorHAnsi" w:cstheme="majorHAnsi"/>
                <w:b/>
                <w:color w:val="000000"/>
                <w:sz w:val="24"/>
                <w:szCs w:val="24"/>
                <w:lang w:val="en-US" w:eastAsia="vi-VN"/>
              </w:rPr>
            </w:pPr>
            <w:r w:rsidRPr="00FF1512">
              <w:rPr>
                <w:rFonts w:asciiTheme="majorHAnsi" w:eastAsia="Times New Roman" w:hAnsiTheme="majorHAnsi" w:cstheme="majorHAnsi"/>
                <w:b/>
                <w:color w:val="000000"/>
                <w:sz w:val="24"/>
                <w:szCs w:val="24"/>
                <w:lang w:eastAsia="vi-VN"/>
              </w:rPr>
              <w:t> </w:t>
            </w:r>
            <w:r w:rsidR="00DE2DEC" w:rsidRPr="00FF1512">
              <w:rPr>
                <w:rFonts w:asciiTheme="majorHAnsi" w:eastAsia="Times New Roman" w:hAnsiTheme="majorHAnsi" w:cstheme="majorHAnsi"/>
                <w:b/>
                <w:color w:val="000000"/>
                <w:sz w:val="24"/>
                <w:szCs w:val="24"/>
                <w:lang w:val="en-US" w:eastAsia="vi-VN"/>
              </w:rPr>
              <w:t>1</w:t>
            </w:r>
            <w:r w:rsidR="00FF1512" w:rsidRPr="00FF1512">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FF1512" w:rsidRDefault="00FF151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F1512">
              <w:rPr>
                <w:rFonts w:asciiTheme="majorHAnsi" w:eastAsia="Times New Roman" w:hAnsiTheme="majorHAnsi" w:cstheme="majorHAnsi"/>
                <w:b/>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E2DE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E2DE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6E3E8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cử nhân Anh văn</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2DEC" w:rsidRDefault="00DE2D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E3E85" w:rsidRDefault="006E3E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giáo án giảng dạy, được Tổ trưởng và Trưởng khoa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2DEC" w:rsidRDefault="00DE2D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E1CB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cử nhân Anh văn</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2DEC" w:rsidRDefault="00DE2D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AF73D3" w:rsidRDefault="007E1CB3" w:rsidP="007E1CB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Áp dụng các phương pháp </w:t>
            </w:r>
            <w:r w:rsidR="00FF1512">
              <w:rPr>
                <w:rFonts w:asciiTheme="majorHAnsi" w:eastAsia="Times New Roman" w:hAnsiTheme="majorHAnsi" w:cstheme="majorHAnsi"/>
                <w:color w:val="000000"/>
                <w:sz w:val="24"/>
                <w:szCs w:val="24"/>
                <w:lang w:val="en-US" w:eastAsia="vi-VN"/>
              </w:rPr>
              <w:t>giảng dạy tích cực, phù hợp khi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2DEC" w:rsidRDefault="00DE2D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E3E85" w:rsidRDefault="006E3E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tham gia giảng dạy lớp 17T4-NNA2 trong học kỳ 1 năm học 2017 - 2018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2DEC" w:rsidRDefault="006E3E8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F1512" w:rsidRDefault="00545FE4" w:rsidP="00FF1512">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1512" w:rsidRPr="00FF1512">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FF1512" w:rsidRDefault="00FF151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FF1512">
              <w:rPr>
                <w:rFonts w:asciiTheme="majorHAnsi" w:eastAsia="Times New Roman" w:hAnsiTheme="majorHAnsi" w:cstheme="majorHAnsi"/>
                <w:b/>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w:t>
              </w:r>
              <w:r w:rsidRPr="00D4731D">
                <w:rPr>
                  <w:rFonts w:asciiTheme="majorHAnsi" w:hAnsiTheme="majorHAnsi" w:cstheme="majorHAnsi"/>
                  <w:color w:val="000000"/>
                  <w:sz w:val="18"/>
                  <w:szCs w:val="18"/>
                  <w:shd w:val="clear" w:color="auto" w:fill="FFFFFF"/>
                </w:rPr>
                <w:lastRenderedPageBreak/>
                <w: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E2DEC"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2DEC" w:rsidRDefault="00DE2D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F1512"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Đọc, hiểu và áp dụng giáo trình, tài liệu tham khảo vào bài giảng lên lớp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47999" w:rsidRDefault="0024799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47999">
              <w:rPr>
                <w:rFonts w:asciiTheme="majorHAnsi" w:eastAsia="Times New Roman" w:hAnsiTheme="majorHAnsi" w:cstheme="majorHAnsi"/>
                <w:b/>
                <w:color w:val="000000"/>
                <w:sz w:val="24"/>
                <w:szCs w:val="24"/>
                <w:lang w:val="en-US" w:eastAsia="vi-VN"/>
              </w:rPr>
              <w:t>4</w:t>
            </w:r>
            <w:r w:rsidR="00545FE4" w:rsidRPr="0024799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47999" w:rsidRDefault="0024799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47999">
              <w:rPr>
                <w:rFonts w:asciiTheme="majorHAnsi" w:eastAsia="Times New Roman" w:hAnsiTheme="majorHAnsi" w:cstheme="majorHAnsi"/>
                <w:b/>
                <w:color w:val="000000"/>
                <w:sz w:val="24"/>
                <w:szCs w:val="24"/>
                <w:lang w:val="en-US" w:eastAsia="vi-VN"/>
              </w:rPr>
              <w:t>100</w:t>
            </w:r>
            <w:r w:rsidR="00545FE4" w:rsidRPr="0024799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1512"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F1512"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1512"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F1512" w:rsidRDefault="00FF15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Sử dụng phần mềm powerpoint</w:t>
            </w:r>
            <w:r w:rsidR="00247999">
              <w:rPr>
                <w:rFonts w:asciiTheme="majorHAnsi" w:eastAsia="Times New Roman" w:hAnsiTheme="majorHAnsi" w:cstheme="majorHAnsi"/>
                <w:color w:val="000000"/>
                <w:sz w:val="24"/>
                <w:szCs w:val="24"/>
                <w:lang w:val="en-US" w:eastAsia="vi-VN"/>
              </w:rPr>
              <w:t xml:space="preserve"> để thiết kế bài giảng lện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A28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A2874">
              <w:rPr>
                <w:rFonts w:asciiTheme="majorHAnsi" w:eastAsia="Times New Roman" w:hAnsiTheme="majorHAnsi" w:cstheme="majorHAnsi"/>
                <w:b/>
                <w:color w:val="FF0000"/>
                <w:sz w:val="24"/>
                <w:szCs w:val="24"/>
                <w:lang w:eastAsia="vi-VN"/>
              </w:rPr>
              <w:t> </w:t>
            </w:r>
            <w:r w:rsidR="001222B1" w:rsidRPr="000A2874">
              <w:rPr>
                <w:rFonts w:asciiTheme="majorHAnsi" w:eastAsia="Times New Roman" w:hAnsiTheme="majorHAnsi" w:cstheme="majorHAnsi"/>
                <w:b/>
                <w:color w:val="FF0000"/>
                <w:sz w:val="24"/>
                <w:szCs w:val="24"/>
                <w:lang w:val="en-US" w:eastAsia="vi-VN"/>
              </w:rPr>
              <w:t>1</w:t>
            </w:r>
          </w:p>
        </w:tc>
        <w:tc>
          <w:tcPr>
            <w:tcW w:w="533" w:type="pct"/>
            <w:shd w:val="clear" w:color="auto" w:fill="FFFFFF"/>
            <w:vAlign w:val="center"/>
            <w:hideMark/>
          </w:tcPr>
          <w:p w:rsidR="00545FE4" w:rsidRPr="000A28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A2874">
              <w:rPr>
                <w:rFonts w:asciiTheme="majorHAnsi" w:eastAsia="Times New Roman" w:hAnsiTheme="majorHAnsi" w:cstheme="majorHAnsi"/>
                <w:b/>
                <w:color w:val="000000"/>
                <w:sz w:val="24"/>
                <w:szCs w:val="24"/>
                <w:lang w:eastAsia="vi-VN"/>
              </w:rPr>
              <w:t> </w:t>
            </w:r>
            <w:r w:rsidR="004B214B" w:rsidRPr="000A2874">
              <w:rPr>
                <w:rFonts w:asciiTheme="majorHAnsi" w:eastAsia="Times New Roman" w:hAnsiTheme="majorHAnsi" w:cstheme="majorHAnsi"/>
                <w:b/>
                <w:color w:val="000000"/>
                <w:sz w:val="24"/>
                <w:szCs w:val="24"/>
                <w:lang w:val="en-US" w:eastAsia="vi-VN"/>
              </w:rPr>
              <w:t>25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7999"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1222B1">
              <w:rPr>
                <w:rFonts w:asciiTheme="majorHAnsi" w:eastAsia="Times New Roman" w:hAnsiTheme="majorHAnsi" w:cstheme="majorHAnsi"/>
                <w:color w:val="FF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47999"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1222B1">
              <w:rPr>
                <w:rFonts w:asciiTheme="majorHAnsi" w:eastAsia="Times New Roman" w:hAnsiTheme="majorHAnsi" w:cstheme="majorHAnsi"/>
                <w:color w:val="FF0000"/>
                <w:sz w:val="24"/>
                <w:szCs w:val="24"/>
                <w:lang w:val="en-US" w:eastAsia="vi-VN"/>
              </w:rPr>
              <w:t>Bằng cử nhân Anh văn của ĐH KHXH &amp;NV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4799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47999">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222B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giảng dạy 1 học kỳ</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B214B" w:rsidRDefault="004B214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B214B">
              <w:rPr>
                <w:rFonts w:asciiTheme="majorHAnsi" w:eastAsia="Times New Roman" w:hAnsiTheme="majorHAnsi" w:cstheme="majorHAnsi"/>
                <w:b/>
                <w:color w:val="000000"/>
                <w:sz w:val="24"/>
                <w:szCs w:val="24"/>
                <w:lang w:val="en-US" w:eastAsia="vi-VN"/>
              </w:rPr>
              <w:t>8</w:t>
            </w:r>
            <w:r w:rsidR="00545FE4" w:rsidRPr="004B214B">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B214B" w:rsidRDefault="004B214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B214B">
              <w:rPr>
                <w:rFonts w:asciiTheme="majorHAnsi" w:eastAsia="Times New Roman" w:hAnsiTheme="majorHAnsi" w:cstheme="majorHAnsi"/>
                <w:b/>
                <w:color w:val="000000"/>
                <w:sz w:val="24"/>
                <w:szCs w:val="24"/>
                <w:lang w:val="en-US" w:eastAsia="vi-VN"/>
              </w:rPr>
              <w:t>66.6</w:t>
            </w:r>
            <w:r w:rsidR="00545FE4" w:rsidRPr="004B214B">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2B1"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222B1"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lớp 17T4-NNA2 trong học kỳ 1 năm học 2017 - 2018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2B1"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222B1"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giáo án giảng dạy, được Tổ trưởng và Trưởng khoa duyệt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222B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Áp dụng các phương pháp giảng dạy tích cực, phù hợp khi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222B1" w:rsidRDefault="001222B1" w:rsidP="001222B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Có sử dụng </w:t>
            </w:r>
            <w:r w:rsidR="004B214B">
              <w:rPr>
                <w:rFonts w:asciiTheme="majorHAnsi" w:eastAsia="Times New Roman" w:hAnsiTheme="majorHAnsi" w:cstheme="majorHAnsi"/>
                <w:color w:val="000000"/>
                <w:sz w:val="24"/>
                <w:szCs w:val="24"/>
                <w:lang w:val="en-US" w:eastAsia="vi-VN"/>
              </w:rPr>
              <w:t xml:space="preserve">đầy đủ </w:t>
            </w:r>
            <w:r>
              <w:rPr>
                <w:rFonts w:asciiTheme="majorHAnsi" w:eastAsia="Times New Roman" w:hAnsiTheme="majorHAnsi" w:cstheme="majorHAnsi"/>
                <w:color w:val="000000"/>
                <w:sz w:val="24"/>
                <w:szCs w:val="24"/>
                <w:lang w:val="en-US" w:eastAsia="vi-VN"/>
              </w:rPr>
              <w:t xml:space="preserve">các phương tiện dạy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2B1" w:rsidRDefault="001222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A2874" w:rsidRDefault="000A287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A2874">
              <w:rPr>
                <w:rFonts w:asciiTheme="majorHAnsi" w:eastAsia="Times New Roman" w:hAnsiTheme="majorHAnsi" w:cstheme="majorHAnsi"/>
                <w:b/>
                <w:color w:val="000000"/>
                <w:sz w:val="24"/>
                <w:szCs w:val="24"/>
                <w:lang w:val="en-US" w:eastAsia="vi-VN"/>
              </w:rPr>
              <w:t>8</w:t>
            </w:r>
            <w:r w:rsidR="00545FE4" w:rsidRPr="000A287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0A28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A2874">
              <w:rPr>
                <w:rFonts w:asciiTheme="majorHAnsi" w:eastAsia="Times New Roman" w:hAnsiTheme="majorHAnsi" w:cstheme="majorHAnsi"/>
                <w:b/>
                <w:color w:val="000000"/>
                <w:sz w:val="24"/>
                <w:szCs w:val="24"/>
                <w:lang w:eastAsia="vi-VN"/>
              </w:rPr>
              <w:t> </w:t>
            </w:r>
            <w:r w:rsidR="000A2874" w:rsidRPr="000A2874">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B214B" w:rsidRDefault="004B214B" w:rsidP="004B214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Có lịch giảng dạy, giáo án giảng dạy </w:t>
            </w:r>
            <w:r w:rsidR="000A2874">
              <w:rPr>
                <w:rFonts w:asciiTheme="majorHAnsi" w:eastAsia="Times New Roman" w:hAnsiTheme="majorHAnsi" w:cstheme="majorHAnsi"/>
                <w:color w:val="000000"/>
                <w:sz w:val="24"/>
                <w:szCs w:val="24"/>
                <w:lang w:val="en-US" w:eastAsia="vi-VN"/>
              </w:rPr>
              <w:t>theo đúng chương trình, nội dung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B214B" w:rsidRDefault="004B21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chấm công giờ dạy của Tổ TT-PC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A2874" w:rsidRDefault="000A28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A28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Áp dụng các phương pháp giảng dạy tích cực, phù hợp khi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A2874" w:rsidRDefault="000A28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A28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Có sử dụng đầy đủ các phương tiện dạy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0A2874" w:rsidRDefault="000A28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Áp dụng chủ yếu hình thức thi trắc nghiệm </w:t>
            </w:r>
            <w:r w:rsidR="007F2DA6">
              <w:rPr>
                <w:rFonts w:asciiTheme="majorHAnsi" w:eastAsia="Times New Roman" w:hAnsiTheme="majorHAnsi" w:cstheme="majorHAnsi"/>
                <w:color w:val="000000"/>
                <w:sz w:val="24"/>
                <w:szCs w:val="24"/>
                <w:lang w:val="en-US" w:eastAsia="vi-VN"/>
              </w:rPr>
              <w:t>đối với môn Anh văn</w:t>
            </w:r>
            <w:bookmarkStart w:id="0" w:name="_GoBack"/>
            <w:bookmarkEnd w:id="0"/>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1CB3" w:rsidRPr="00ED38EA" w:rsidRDefault="007E1CB3"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A2874"/>
    <w:rsid w:val="001222B1"/>
    <w:rsid w:val="001B000F"/>
    <w:rsid w:val="00231941"/>
    <w:rsid w:val="002444F6"/>
    <w:rsid w:val="00247999"/>
    <w:rsid w:val="00270BD1"/>
    <w:rsid w:val="00452388"/>
    <w:rsid w:val="00496C8F"/>
    <w:rsid w:val="004B214B"/>
    <w:rsid w:val="004C0365"/>
    <w:rsid w:val="00545FE4"/>
    <w:rsid w:val="006B70D5"/>
    <w:rsid w:val="006C3990"/>
    <w:rsid w:val="006E3E85"/>
    <w:rsid w:val="0075132C"/>
    <w:rsid w:val="007E1CB3"/>
    <w:rsid w:val="007F2DA6"/>
    <w:rsid w:val="00863A24"/>
    <w:rsid w:val="008764C9"/>
    <w:rsid w:val="00A076AC"/>
    <w:rsid w:val="00A64669"/>
    <w:rsid w:val="00AD26AF"/>
    <w:rsid w:val="00AE0AD2"/>
    <w:rsid w:val="00AF73D3"/>
    <w:rsid w:val="00C17CEE"/>
    <w:rsid w:val="00C65504"/>
    <w:rsid w:val="00D54DDF"/>
    <w:rsid w:val="00D65B24"/>
    <w:rsid w:val="00DE2DEC"/>
    <w:rsid w:val="00E37DDE"/>
    <w:rsid w:val="00E6243E"/>
    <w:rsid w:val="00EA2C26"/>
    <w:rsid w:val="00F4327B"/>
    <w:rsid w:val="00F54AD7"/>
    <w:rsid w:val="00F87C7F"/>
    <w:rsid w:val="00FE3A0E"/>
    <w:rsid w:val="00FF151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10</Pages>
  <Words>1669</Words>
  <Characters>9515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CoNhuan</cp:lastModifiedBy>
  <cp:revision>28</cp:revision>
  <cp:lastPrinted>2018-03-06T02:09:00Z</cp:lastPrinted>
  <dcterms:created xsi:type="dcterms:W3CDTF">2018-03-06T00:08:00Z</dcterms:created>
  <dcterms:modified xsi:type="dcterms:W3CDTF">2018-04-23T09:40:00Z</dcterms:modified>
</cp:coreProperties>
</file>